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hd w:val="clear" w:fill="FFFFFF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p>
      <w:pPr>
        <w:pStyle w:val="LOnormal"/>
        <w:shd w:val="clear" w:fill="FFFFFF"/>
        <w:jc w:val="center"/>
        <w:rPr>
          <w:color w:val="000000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EDITAL PADRONIZADO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</w:p>
    <w:p>
      <w:pPr>
        <w:pStyle w:val="LOnormal"/>
        <w:shd w:val="clear" w:fill="FFFFFF"/>
        <w:jc w:val="center"/>
        <w:rPr>
          <w:color w:val="000000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CHAMAMENTO PÚBLICO </w:t>
      </w:r>
      <w:r>
        <w:rPr>
          <w:rFonts w:eastAsia="Calibri" w:cs="Calibri" w:ascii="Calibri" w:hAnsi="Calibri"/>
          <w:b/>
          <w:color w:val="000000"/>
          <w:sz w:val="24"/>
          <w:szCs w:val="24"/>
          <w:u w:val="single"/>
        </w:rPr>
        <w:t xml:space="preserve"> 001/2024/</w:t>
      </w:r>
      <w:r>
        <w:rPr>
          <w:rFonts w:eastAsia="Calibri" w:cs="Calibri" w:ascii="Calibri" w:hAnsi="Calibri"/>
          <w:b/>
          <w:color w:val="000000"/>
          <w:sz w:val="24"/>
          <w:szCs w:val="24"/>
          <w:u w:val="single"/>
        </w:rPr>
        <w:t>FCI</w:t>
      </w:r>
    </w:p>
    <w:p>
      <w:pPr>
        <w:pStyle w:val="LOnormal"/>
        <w:shd w:val="clear" w:fill="FFFFFF"/>
        <w:jc w:val="center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REDE </w:t>
      </w:r>
      <w:r>
        <w:rPr>
          <w:rFonts w:eastAsia="Calibri" w:cs="Calibri" w:ascii="Calibri" w:hAnsi="Calibri"/>
          <w:color w:val="000000"/>
          <w:sz w:val="24"/>
          <w:szCs w:val="24"/>
          <w:u w:val="single"/>
        </w:rPr>
        <w:t xml:space="preserve"> MUNICIPAL</w:t>
      </w:r>
    </w:p>
    <w:p>
      <w:pPr>
        <w:pStyle w:val="LOnormal"/>
        <w:shd w:val="clear" w:fill="FFFFFF"/>
        <w:jc w:val="center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DE PONTOS DE CULTURA DE   MUNICÍPIO DE IÇARA  - SC</w:t>
      </w:r>
    </w:p>
    <w:p>
      <w:pPr>
        <w:pStyle w:val="LOnormal"/>
        <w:shd w:val="clear" w:fill="FFFFFF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CULTURA VIVA DO TAMANHO DO BRASIL!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shd w:val="clear" w:fill="FFFFFF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FOMENTO A PROJETOS CONTINUADOS DE PONTOS DE CULTURA</w:t>
      </w:r>
    </w:p>
    <w:p>
      <w:pPr>
        <w:pStyle w:val="LOnormal"/>
        <w:shd w:val="clear" w:fill="FFFFFF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tabs>
          <w:tab w:val="clear" w:pos="720"/>
          <w:tab w:val="center" w:pos="0" w:leader="none"/>
        </w:tabs>
        <w:spacing w:lineRule="auto" w:line="240" w:before="120" w:after="1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  <w:t>ANEXO 06 - MODELO DE AUTODECLARAÇÃO ÉTNICO-RACIAL</w:t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(para agentes culturais concorrentes às cotas étnico-raciais - negros ou indígenas) </w:t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</w:t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</w:t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</w:t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 DECLARANTE</w:t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jc w:val="both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/>
      <w:rPr/>
    </w:pPr>
    <w:r>
      <w:rPr/>
      <mc:AlternateContent>
        <mc:Choice Requires="wps">
          <w:drawing>
            <wp:anchor behindDoc="1" distT="5080" distB="5715" distL="5715" distR="5080" simplePos="0" locked="0" layoutInCell="0" allowOverlap="1" relativeHeight="2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5715" t="5080" r="5080" b="5715"/>
              <wp:wrapNone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824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Forma1" path="m0,0l-2147483648,-2147483647e" stroked="t" o:allowincell="f" style="position:absolute;margin-left:-5pt;margin-top:31pt;width:457.3pt;height:0.95pt;mso-wrap-style:none;v-text-anchor:middle" type="_x0000_t32">
              <v:fill o:detectmouseclick="t" on="false"/>
              <v:stroke color="#002060" weight="9360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1516380</wp:posOffset>
          </wp:positionH>
          <wp:positionV relativeFrom="paragraph">
            <wp:posOffset>-186055</wp:posOffset>
          </wp:positionV>
          <wp:extent cx="4154170" cy="51943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8696" r="0" b="69036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190500</wp:posOffset>
              </wp:positionH>
              <wp:positionV relativeFrom="paragraph">
                <wp:posOffset>-38100</wp:posOffset>
              </wp:positionV>
              <wp:extent cx="1308100" cy="560070"/>
              <wp:effectExtent l="0" t="0" r="0" b="0"/>
              <wp:wrapNone/>
              <wp:docPr id="3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24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75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FFFFFF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Insira sua logo aqui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15pt;margin-top:-3pt;width:102.95pt;height:44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75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FFFFFF"/>
                        <w:position w:val="0"/>
                        <w:sz w:val="20"/>
                        <w:sz w:val="20"/>
                        <w:vertAlign w:val="baseline"/>
                      </w:rPr>
                      <w:t>Insira sua logo aqui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114300</wp:posOffset>
              </wp:positionH>
              <wp:positionV relativeFrom="paragraph">
                <wp:posOffset>-127000</wp:posOffset>
              </wp:positionV>
              <wp:extent cx="1474470" cy="414655"/>
              <wp:effectExtent l="0" t="0" r="0" b="0"/>
              <wp:wrapNone/>
              <wp:docPr id="5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4147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tIns="731520" bIns="7315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fillcolor="#00b050" stroked="f" o:allowincell="f" style="position:absolute;margin-left:9pt;margin-top:-10pt;width:116.05pt;height:32.6pt;mso-wrap-style:none;v-text-anchor:middle">
              <v:fill o:detectmouseclick="t" type="solid" color2="#ff4faf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1</Pages>
  <Words>112</Words>
  <Characters>789</Characters>
  <CharactersWithSpaces>897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2024-06-09T09:17:06Z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